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C2D" w:rsidRDefault="00F85C2D" w:rsidP="00F85C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85C2D" w:rsidRDefault="00412DC3" w:rsidP="00F85C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yandex-sans" w:eastAsia="Times New Roman" w:hAnsi="yandex-sans" w:cs="Times New Roman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59264" behindDoc="0" locked="0" layoutInCell="1" allowOverlap="1" wp14:anchorId="3A7EAD27" wp14:editId="28C57D39">
            <wp:simplePos x="0" y="0"/>
            <wp:positionH relativeFrom="column">
              <wp:posOffset>2758440</wp:posOffset>
            </wp:positionH>
            <wp:positionV relativeFrom="paragraph">
              <wp:posOffset>130810</wp:posOffset>
            </wp:positionV>
            <wp:extent cx="546100" cy="644525"/>
            <wp:effectExtent l="0" t="0" r="6350" b="3175"/>
            <wp:wrapSquare wrapText="bothSides"/>
            <wp:docPr id="1" name="Рисунок 1" descr="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85C2D" w:rsidRDefault="00F85C2D" w:rsidP="00F85C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2DC3" w:rsidRPr="00412DC3" w:rsidRDefault="00412DC3" w:rsidP="00412DC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412DC3" w:rsidRPr="00412DC3" w:rsidRDefault="00412DC3" w:rsidP="00412DC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412DC3" w:rsidRPr="00412DC3" w:rsidRDefault="00412DC3" w:rsidP="00412DC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412DC3" w:rsidRPr="00412DC3" w:rsidRDefault="00412DC3" w:rsidP="00412DC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СОВЕТ ДЕПУТАТОВ</w:t>
      </w:r>
    </w:p>
    <w:p w:rsidR="00412DC3" w:rsidRPr="00412DC3" w:rsidRDefault="00412DC3" w:rsidP="00412DC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МУНИЦИПАЛЬНОГО ОБРАЗОВАНИЯ</w:t>
      </w:r>
    </w:p>
    <w:p w:rsidR="00412DC3" w:rsidRPr="00412DC3" w:rsidRDefault="00412DC3" w:rsidP="00412DC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ЛАГОЛОВСКОЕ СЕЛЬСКОЕ ПОСЕЛЕНИЕ</w:t>
      </w:r>
    </w:p>
    <w:p w:rsidR="00412DC3" w:rsidRPr="00412DC3" w:rsidRDefault="00412DC3" w:rsidP="00412DC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МУНИЦИПАЛЬНОГО ОБРАЗОВАНИЯ</w:t>
      </w:r>
    </w:p>
    <w:p w:rsidR="00412DC3" w:rsidRPr="00412DC3" w:rsidRDefault="00412DC3" w:rsidP="00412DC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ЛОМОНОСОВСКИЙ МУНИЦИПАЛЬНЫЙ РАЙОН</w:t>
      </w:r>
    </w:p>
    <w:p w:rsidR="00412DC3" w:rsidRPr="00412DC3" w:rsidRDefault="00412DC3" w:rsidP="00412DC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ЛЕНИНГРАДСКОЙ ОБЛАСТИ</w:t>
      </w:r>
    </w:p>
    <w:p w:rsidR="00412DC3" w:rsidRPr="00412DC3" w:rsidRDefault="00412DC3" w:rsidP="00412DC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412DC3" w:rsidRDefault="00412DC3" w:rsidP="00412DC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  <w:proofErr w:type="gramStart"/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>Р</w:t>
      </w:r>
      <w:proofErr w:type="gramEnd"/>
      <w:r w:rsidRPr="00412DC3"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  <w:t xml:space="preserve"> Е Ш Е Н И Е</w:t>
      </w:r>
    </w:p>
    <w:p w:rsidR="00412DC3" w:rsidRDefault="00412DC3" w:rsidP="00412DC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412DC3" w:rsidRPr="00412DC3" w:rsidRDefault="00412DC3" w:rsidP="00412DC3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809"/>
      </w:tblGrid>
      <w:tr w:rsidR="00412DC3" w:rsidRPr="00412DC3" w:rsidTr="00412DC3">
        <w:tc>
          <w:tcPr>
            <w:tcW w:w="4644" w:type="dxa"/>
          </w:tcPr>
          <w:p w:rsidR="00412DC3" w:rsidRPr="00412DC3" w:rsidRDefault="00412DC3" w:rsidP="00412DC3">
            <w:pPr>
              <w:ind w:left="-426" w:right="720" w:firstLine="4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DC3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C50DE3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Pr="00412DC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C50D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октября </w:t>
            </w:r>
            <w:r w:rsidRPr="00412DC3">
              <w:rPr>
                <w:rFonts w:ascii="Times New Roman" w:eastAsia="Calibri" w:hAnsi="Times New Roman" w:cs="Times New Roman"/>
                <w:sz w:val="24"/>
                <w:szCs w:val="24"/>
              </w:rPr>
              <w:t>2020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412DC3">
              <w:rPr>
                <w:rFonts w:ascii="Times New Roman" w:eastAsia="Calibri" w:hAnsi="Times New Roman" w:cs="Times New Roman"/>
                <w:sz w:val="24"/>
                <w:szCs w:val="24"/>
              </w:rPr>
              <w:t>года</w:t>
            </w:r>
          </w:p>
          <w:p w:rsidR="00412DC3" w:rsidRPr="00412DC3" w:rsidRDefault="00412DC3" w:rsidP="00412DC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09" w:type="dxa"/>
          </w:tcPr>
          <w:p w:rsidR="00412DC3" w:rsidRPr="00412DC3" w:rsidRDefault="00412DC3" w:rsidP="00C50DE3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2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C50DE3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</w:tr>
    </w:tbl>
    <w:p w:rsidR="00F85C2D" w:rsidRPr="00F85C2D" w:rsidRDefault="00363220" w:rsidP="00F85C2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85C2D">
        <w:rPr>
          <w:rFonts w:ascii="Times New Roman" w:hAnsi="Times New Roman" w:cs="Times New Roman"/>
          <w:b/>
          <w:i/>
          <w:sz w:val="24"/>
          <w:szCs w:val="24"/>
        </w:rPr>
        <w:t xml:space="preserve">Об утверждении Положения </w:t>
      </w:r>
      <w:r w:rsidR="00F85C2D" w:rsidRPr="00F85C2D">
        <w:rPr>
          <w:rFonts w:ascii="Times New Roman" w:hAnsi="Times New Roman" w:cs="Times New Roman"/>
          <w:b/>
          <w:i/>
          <w:sz w:val="24"/>
          <w:szCs w:val="24"/>
        </w:rPr>
        <w:t>«О</w:t>
      </w:r>
      <w:r w:rsidRPr="00F85C2D">
        <w:rPr>
          <w:rFonts w:ascii="Times New Roman" w:hAnsi="Times New Roman" w:cs="Times New Roman"/>
          <w:b/>
          <w:i/>
          <w:sz w:val="24"/>
          <w:szCs w:val="24"/>
        </w:rPr>
        <w:t xml:space="preserve"> комиссии </w:t>
      </w:r>
      <w:r w:rsidR="00F85C2D" w:rsidRPr="00F85C2D">
        <w:rPr>
          <w:rFonts w:ascii="Times New Roman" w:hAnsi="Times New Roman" w:cs="Times New Roman"/>
          <w:b/>
          <w:i/>
          <w:sz w:val="24"/>
          <w:szCs w:val="24"/>
        </w:rPr>
        <w:t xml:space="preserve">по этике          </w:t>
      </w:r>
    </w:p>
    <w:p w:rsidR="00F85C2D" w:rsidRPr="00F85C2D" w:rsidRDefault="00781C1B" w:rsidP="00F85C2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депутата </w:t>
      </w:r>
      <w:r w:rsidR="00363220" w:rsidRPr="00F85C2D">
        <w:rPr>
          <w:rFonts w:ascii="Times New Roman" w:hAnsi="Times New Roman" w:cs="Times New Roman"/>
          <w:b/>
          <w:i/>
          <w:sz w:val="24"/>
          <w:szCs w:val="24"/>
        </w:rPr>
        <w:t xml:space="preserve">Совета депутатов муниципального </w:t>
      </w:r>
      <w:r w:rsidR="00F85C2D" w:rsidRPr="00F85C2D">
        <w:rPr>
          <w:rFonts w:ascii="Times New Roman" w:hAnsi="Times New Roman" w:cs="Times New Roman"/>
          <w:b/>
          <w:i/>
          <w:sz w:val="24"/>
          <w:szCs w:val="24"/>
        </w:rPr>
        <w:t xml:space="preserve">образования </w:t>
      </w:r>
    </w:p>
    <w:p w:rsidR="00F85C2D" w:rsidRPr="00F85C2D" w:rsidRDefault="00F85C2D" w:rsidP="00F85C2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85C2D">
        <w:rPr>
          <w:rFonts w:ascii="Times New Roman" w:hAnsi="Times New Roman" w:cs="Times New Roman"/>
          <w:b/>
          <w:i/>
          <w:sz w:val="24"/>
          <w:szCs w:val="24"/>
        </w:rPr>
        <w:t xml:space="preserve">Лаголовское сельское поселение </w:t>
      </w:r>
      <w:proofErr w:type="gramStart"/>
      <w:r w:rsidRPr="00F85C2D">
        <w:rPr>
          <w:rFonts w:ascii="Times New Roman" w:hAnsi="Times New Roman" w:cs="Times New Roman"/>
          <w:b/>
          <w:i/>
          <w:sz w:val="24"/>
          <w:szCs w:val="24"/>
        </w:rPr>
        <w:t>муниципального</w:t>
      </w:r>
      <w:proofErr w:type="gramEnd"/>
    </w:p>
    <w:p w:rsidR="00F85C2D" w:rsidRPr="00F85C2D" w:rsidRDefault="00F85C2D" w:rsidP="00F85C2D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F85C2D">
        <w:rPr>
          <w:rFonts w:ascii="Times New Roman" w:hAnsi="Times New Roman" w:cs="Times New Roman"/>
          <w:b/>
          <w:i/>
          <w:sz w:val="24"/>
          <w:szCs w:val="24"/>
        </w:rPr>
        <w:t xml:space="preserve"> образования</w:t>
      </w:r>
      <w:r w:rsidR="00363220" w:rsidRPr="00F85C2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F85C2D">
        <w:rPr>
          <w:rFonts w:ascii="Times New Roman" w:hAnsi="Times New Roman" w:cs="Times New Roman"/>
          <w:b/>
          <w:i/>
          <w:sz w:val="24"/>
          <w:szCs w:val="24"/>
        </w:rPr>
        <w:t>Ломоносовский муниципальный район</w:t>
      </w:r>
    </w:p>
    <w:p w:rsidR="00363220" w:rsidRDefault="00F85C2D" w:rsidP="00F85C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C2D">
        <w:rPr>
          <w:rFonts w:ascii="Times New Roman" w:hAnsi="Times New Roman" w:cs="Times New Roman"/>
          <w:b/>
          <w:i/>
          <w:sz w:val="24"/>
          <w:szCs w:val="24"/>
        </w:rPr>
        <w:t xml:space="preserve"> Ленинградской области»</w:t>
      </w:r>
      <w:r w:rsidR="00363220" w:rsidRPr="00F85C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2DC3" w:rsidRPr="00F85C2D" w:rsidRDefault="00412DC3" w:rsidP="00F85C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E5410" w:rsidRDefault="00363220" w:rsidP="00F85C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C2D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F85C2D">
        <w:rPr>
          <w:rFonts w:ascii="Times New Roman" w:hAnsi="Times New Roman" w:cs="Times New Roman"/>
          <w:sz w:val="24"/>
          <w:szCs w:val="24"/>
        </w:rPr>
        <w:t xml:space="preserve">Руководствуясь Уставом муниципального </w:t>
      </w:r>
      <w:r w:rsidR="00F85C2D">
        <w:rPr>
          <w:rFonts w:ascii="Times New Roman" w:hAnsi="Times New Roman" w:cs="Times New Roman"/>
          <w:sz w:val="24"/>
          <w:szCs w:val="24"/>
        </w:rPr>
        <w:t>образования Лаголовское сельское поселение</w:t>
      </w:r>
      <w:r w:rsidRPr="00F85C2D">
        <w:rPr>
          <w:rFonts w:ascii="Times New Roman" w:hAnsi="Times New Roman" w:cs="Times New Roman"/>
          <w:sz w:val="24"/>
          <w:szCs w:val="24"/>
        </w:rPr>
        <w:t xml:space="preserve">, </w:t>
      </w:r>
      <w:r w:rsidR="00F85C2D">
        <w:rPr>
          <w:rFonts w:ascii="Times New Roman" w:hAnsi="Times New Roman" w:cs="Times New Roman"/>
          <w:sz w:val="24"/>
          <w:szCs w:val="24"/>
        </w:rPr>
        <w:t xml:space="preserve">Решением Совета депутатов </w:t>
      </w:r>
      <w:r w:rsidR="00F85C2D" w:rsidRPr="00F85C2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F85C2D">
        <w:rPr>
          <w:rFonts w:ascii="Times New Roman" w:hAnsi="Times New Roman" w:cs="Times New Roman"/>
          <w:sz w:val="24"/>
          <w:szCs w:val="24"/>
        </w:rPr>
        <w:t>образования Лаголовское сельское поселение</w:t>
      </w:r>
      <w:r w:rsidR="00F85C2D" w:rsidRPr="00F85C2D">
        <w:rPr>
          <w:rFonts w:ascii="Times New Roman" w:hAnsi="Times New Roman" w:cs="Times New Roman"/>
          <w:sz w:val="24"/>
          <w:szCs w:val="24"/>
        </w:rPr>
        <w:t xml:space="preserve"> от </w:t>
      </w:r>
      <w:r w:rsidR="00F85C2D">
        <w:rPr>
          <w:rFonts w:ascii="Times New Roman" w:hAnsi="Times New Roman" w:cs="Times New Roman"/>
          <w:sz w:val="24"/>
          <w:szCs w:val="24"/>
        </w:rPr>
        <w:t>16.10.2019</w:t>
      </w:r>
      <w:r w:rsidR="00F85C2D" w:rsidRPr="00F85C2D">
        <w:rPr>
          <w:rFonts w:ascii="Times New Roman" w:hAnsi="Times New Roman" w:cs="Times New Roman"/>
          <w:sz w:val="24"/>
          <w:szCs w:val="24"/>
        </w:rPr>
        <w:t xml:space="preserve"> г</w:t>
      </w:r>
      <w:r w:rsidR="00F85C2D">
        <w:rPr>
          <w:rFonts w:ascii="Times New Roman" w:hAnsi="Times New Roman" w:cs="Times New Roman"/>
          <w:sz w:val="24"/>
          <w:szCs w:val="24"/>
        </w:rPr>
        <w:t xml:space="preserve">. </w:t>
      </w:r>
      <w:r w:rsidR="00F85C2D" w:rsidRPr="00F85C2D">
        <w:rPr>
          <w:rFonts w:ascii="Times New Roman" w:hAnsi="Times New Roman" w:cs="Times New Roman"/>
          <w:sz w:val="24"/>
          <w:szCs w:val="24"/>
        </w:rPr>
        <w:t xml:space="preserve"> № </w:t>
      </w:r>
      <w:r w:rsidR="00F85C2D">
        <w:rPr>
          <w:rFonts w:ascii="Times New Roman" w:hAnsi="Times New Roman" w:cs="Times New Roman"/>
          <w:sz w:val="24"/>
          <w:szCs w:val="24"/>
        </w:rPr>
        <w:t>8</w:t>
      </w:r>
      <w:r w:rsidR="004F70EB">
        <w:rPr>
          <w:rFonts w:ascii="Times New Roman" w:hAnsi="Times New Roman" w:cs="Times New Roman"/>
          <w:sz w:val="24"/>
          <w:szCs w:val="24"/>
        </w:rPr>
        <w:t xml:space="preserve"> «</w:t>
      </w:r>
      <w:r w:rsidR="004F70EB" w:rsidRPr="00F85C2D">
        <w:rPr>
          <w:rFonts w:ascii="Times New Roman" w:hAnsi="Times New Roman" w:cs="Times New Roman"/>
          <w:sz w:val="24"/>
          <w:szCs w:val="24"/>
        </w:rPr>
        <w:t>Об утверждении Регламента  Совета</w:t>
      </w:r>
      <w:r w:rsidR="004F70EB">
        <w:rPr>
          <w:rFonts w:ascii="Times New Roman" w:hAnsi="Times New Roman" w:cs="Times New Roman"/>
          <w:sz w:val="24"/>
          <w:szCs w:val="24"/>
        </w:rPr>
        <w:t xml:space="preserve"> </w:t>
      </w:r>
      <w:r w:rsidR="004F70EB" w:rsidRPr="00F85C2D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4F70EB">
        <w:rPr>
          <w:rFonts w:ascii="Times New Roman" w:hAnsi="Times New Roman" w:cs="Times New Roman"/>
          <w:sz w:val="24"/>
          <w:szCs w:val="24"/>
        </w:rPr>
        <w:t>м</w:t>
      </w:r>
      <w:r w:rsidR="004F70EB" w:rsidRPr="00F85C2D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4F70EB">
        <w:rPr>
          <w:rFonts w:ascii="Times New Roman" w:hAnsi="Times New Roman" w:cs="Times New Roman"/>
          <w:sz w:val="24"/>
          <w:szCs w:val="24"/>
        </w:rPr>
        <w:t xml:space="preserve"> </w:t>
      </w:r>
      <w:r w:rsidR="004F70EB" w:rsidRPr="00F85C2D">
        <w:rPr>
          <w:rFonts w:ascii="Times New Roman" w:hAnsi="Times New Roman" w:cs="Times New Roman"/>
          <w:sz w:val="24"/>
          <w:szCs w:val="24"/>
        </w:rPr>
        <w:t xml:space="preserve"> Лаголовское  сельское поселение</w:t>
      </w:r>
      <w:r w:rsidR="004F70EB">
        <w:rPr>
          <w:rFonts w:ascii="Times New Roman" w:hAnsi="Times New Roman" w:cs="Times New Roman"/>
          <w:sz w:val="24"/>
          <w:szCs w:val="24"/>
        </w:rPr>
        <w:t xml:space="preserve"> </w:t>
      </w:r>
      <w:r w:rsidR="004F70EB" w:rsidRPr="00F85C2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Ломоносовский</w:t>
      </w:r>
      <w:r w:rsidR="004F70EB">
        <w:rPr>
          <w:rFonts w:ascii="Times New Roman" w:hAnsi="Times New Roman" w:cs="Times New Roman"/>
          <w:sz w:val="24"/>
          <w:szCs w:val="24"/>
        </w:rPr>
        <w:t xml:space="preserve"> </w:t>
      </w:r>
      <w:r w:rsidR="004F70EB" w:rsidRPr="00F85C2D">
        <w:rPr>
          <w:rFonts w:ascii="Times New Roman" w:hAnsi="Times New Roman" w:cs="Times New Roman"/>
          <w:sz w:val="24"/>
          <w:szCs w:val="24"/>
        </w:rPr>
        <w:t xml:space="preserve"> муниципальный район Ленинградской области</w:t>
      </w:r>
      <w:r w:rsidR="004F70EB">
        <w:rPr>
          <w:rFonts w:ascii="Times New Roman" w:hAnsi="Times New Roman" w:cs="Times New Roman"/>
          <w:sz w:val="24"/>
          <w:szCs w:val="24"/>
        </w:rPr>
        <w:t>»</w:t>
      </w:r>
      <w:r w:rsidR="00F85C2D">
        <w:rPr>
          <w:rFonts w:ascii="Times New Roman" w:hAnsi="Times New Roman" w:cs="Times New Roman"/>
          <w:sz w:val="24"/>
          <w:szCs w:val="24"/>
        </w:rPr>
        <w:t xml:space="preserve"> </w:t>
      </w:r>
      <w:r w:rsidR="004F70EB">
        <w:rPr>
          <w:rFonts w:ascii="Times New Roman" w:hAnsi="Times New Roman" w:cs="Times New Roman"/>
          <w:sz w:val="24"/>
          <w:szCs w:val="24"/>
        </w:rPr>
        <w:t>с</w:t>
      </w:r>
      <w:r w:rsidR="004F70EB" w:rsidRPr="00F85C2D">
        <w:rPr>
          <w:rFonts w:ascii="Times New Roman" w:hAnsi="Times New Roman" w:cs="Times New Roman"/>
          <w:sz w:val="24"/>
          <w:szCs w:val="24"/>
        </w:rPr>
        <w:t xml:space="preserve"> </w:t>
      </w:r>
      <w:r w:rsidR="004F70EB">
        <w:rPr>
          <w:rFonts w:ascii="Times New Roman" w:hAnsi="Times New Roman" w:cs="Times New Roman"/>
          <w:sz w:val="24"/>
          <w:szCs w:val="24"/>
        </w:rPr>
        <w:t xml:space="preserve">изменениями, утвержденными Решением Совета депутатов </w:t>
      </w:r>
      <w:r w:rsidR="004F70EB" w:rsidRPr="00F85C2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4F70EB">
        <w:rPr>
          <w:rFonts w:ascii="Times New Roman" w:hAnsi="Times New Roman" w:cs="Times New Roman"/>
          <w:sz w:val="24"/>
          <w:szCs w:val="24"/>
        </w:rPr>
        <w:t>образования Лаголовское сельское поселение</w:t>
      </w:r>
      <w:r w:rsidR="004F70EB" w:rsidRPr="00F85C2D">
        <w:rPr>
          <w:rFonts w:ascii="Times New Roman" w:hAnsi="Times New Roman" w:cs="Times New Roman"/>
          <w:sz w:val="24"/>
          <w:szCs w:val="24"/>
        </w:rPr>
        <w:t xml:space="preserve"> от </w:t>
      </w:r>
      <w:r w:rsidR="004F70EB">
        <w:rPr>
          <w:rFonts w:ascii="Times New Roman" w:hAnsi="Times New Roman" w:cs="Times New Roman"/>
          <w:sz w:val="24"/>
          <w:szCs w:val="24"/>
        </w:rPr>
        <w:t xml:space="preserve">20.07.2020 г. №43 </w:t>
      </w:r>
      <w:r w:rsidR="00F85C2D">
        <w:rPr>
          <w:rFonts w:ascii="Times New Roman" w:hAnsi="Times New Roman" w:cs="Times New Roman"/>
          <w:sz w:val="24"/>
          <w:szCs w:val="24"/>
        </w:rPr>
        <w:t xml:space="preserve"> </w:t>
      </w:r>
      <w:r w:rsidR="004F70EB">
        <w:rPr>
          <w:rFonts w:ascii="Times New Roman" w:hAnsi="Times New Roman" w:cs="Times New Roman"/>
          <w:sz w:val="24"/>
          <w:szCs w:val="24"/>
        </w:rPr>
        <w:t xml:space="preserve">, </w:t>
      </w:r>
      <w:r w:rsidR="00F85C2D" w:rsidRPr="00F85C2D">
        <w:rPr>
          <w:rFonts w:ascii="Times New Roman" w:hAnsi="Times New Roman" w:cs="Times New Roman"/>
          <w:sz w:val="24"/>
          <w:szCs w:val="24"/>
        </w:rPr>
        <w:t xml:space="preserve"> </w:t>
      </w:r>
      <w:r w:rsidR="004F70EB">
        <w:rPr>
          <w:rFonts w:ascii="Times New Roman" w:hAnsi="Times New Roman" w:cs="Times New Roman"/>
          <w:sz w:val="24"/>
          <w:szCs w:val="24"/>
        </w:rPr>
        <w:t>Р</w:t>
      </w:r>
      <w:r w:rsidR="004F70EB" w:rsidRPr="00F85C2D">
        <w:rPr>
          <w:rFonts w:ascii="Times New Roman" w:hAnsi="Times New Roman" w:cs="Times New Roman"/>
          <w:sz w:val="24"/>
          <w:szCs w:val="24"/>
        </w:rPr>
        <w:t>ешение</w:t>
      </w:r>
      <w:r w:rsidR="004F70EB">
        <w:rPr>
          <w:rFonts w:ascii="Times New Roman" w:hAnsi="Times New Roman" w:cs="Times New Roman"/>
          <w:sz w:val="24"/>
          <w:szCs w:val="24"/>
        </w:rPr>
        <w:t>м</w:t>
      </w:r>
      <w:r w:rsidR="004F70EB" w:rsidRPr="00F85C2D">
        <w:rPr>
          <w:rFonts w:ascii="Times New Roman" w:hAnsi="Times New Roman" w:cs="Times New Roman"/>
          <w:sz w:val="24"/>
          <w:szCs w:val="24"/>
        </w:rPr>
        <w:t xml:space="preserve"> Совета депутатов муниципального </w:t>
      </w:r>
      <w:r w:rsidR="004F70EB">
        <w:rPr>
          <w:rFonts w:ascii="Times New Roman" w:hAnsi="Times New Roman" w:cs="Times New Roman"/>
          <w:sz w:val="24"/>
          <w:szCs w:val="24"/>
        </w:rPr>
        <w:t>образования Лаголовское сельское поселение</w:t>
      </w:r>
      <w:r w:rsidR="004F70EB" w:rsidRPr="00F85C2D">
        <w:rPr>
          <w:rFonts w:ascii="Times New Roman" w:hAnsi="Times New Roman" w:cs="Times New Roman"/>
          <w:sz w:val="24"/>
          <w:szCs w:val="24"/>
        </w:rPr>
        <w:t xml:space="preserve"> от</w:t>
      </w:r>
      <w:r w:rsidR="009E5410">
        <w:rPr>
          <w:rFonts w:ascii="Times New Roman" w:hAnsi="Times New Roman" w:cs="Times New Roman"/>
          <w:sz w:val="24"/>
          <w:szCs w:val="24"/>
        </w:rPr>
        <w:t>16</w:t>
      </w:r>
      <w:proofErr w:type="gramEnd"/>
      <w:r w:rsidR="009E5410">
        <w:rPr>
          <w:rFonts w:ascii="Times New Roman" w:hAnsi="Times New Roman" w:cs="Times New Roman"/>
          <w:sz w:val="24"/>
          <w:szCs w:val="24"/>
        </w:rPr>
        <w:t>.10.</w:t>
      </w:r>
      <w:r w:rsidR="004F70EB" w:rsidRPr="00F85C2D">
        <w:rPr>
          <w:rFonts w:ascii="Times New Roman" w:hAnsi="Times New Roman" w:cs="Times New Roman"/>
          <w:sz w:val="24"/>
          <w:szCs w:val="24"/>
        </w:rPr>
        <w:t xml:space="preserve"> 20</w:t>
      </w:r>
      <w:r w:rsidR="004F70EB">
        <w:rPr>
          <w:rFonts w:ascii="Times New Roman" w:hAnsi="Times New Roman" w:cs="Times New Roman"/>
          <w:sz w:val="24"/>
          <w:szCs w:val="24"/>
        </w:rPr>
        <w:t>20</w:t>
      </w:r>
      <w:r w:rsidR="004F70EB" w:rsidRPr="00F85C2D">
        <w:rPr>
          <w:rFonts w:ascii="Times New Roman" w:hAnsi="Times New Roman" w:cs="Times New Roman"/>
          <w:sz w:val="24"/>
          <w:szCs w:val="24"/>
        </w:rPr>
        <w:t xml:space="preserve"> г </w:t>
      </w:r>
    </w:p>
    <w:p w:rsidR="004F70EB" w:rsidRDefault="004F70EB" w:rsidP="00F85C2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85C2D">
        <w:rPr>
          <w:rFonts w:ascii="Times New Roman" w:hAnsi="Times New Roman" w:cs="Times New Roman"/>
          <w:sz w:val="24"/>
          <w:szCs w:val="24"/>
        </w:rPr>
        <w:t xml:space="preserve">№ </w:t>
      </w:r>
      <w:r w:rsidR="009E5410">
        <w:rPr>
          <w:rFonts w:ascii="Times New Roman" w:hAnsi="Times New Roman" w:cs="Times New Roman"/>
          <w:sz w:val="24"/>
          <w:szCs w:val="24"/>
        </w:rPr>
        <w:t>55</w:t>
      </w:r>
      <w:r w:rsidRPr="00F85C2D">
        <w:rPr>
          <w:rFonts w:ascii="Times New Roman" w:hAnsi="Times New Roman" w:cs="Times New Roman"/>
          <w:sz w:val="24"/>
          <w:szCs w:val="24"/>
        </w:rPr>
        <w:t xml:space="preserve"> «Об утверждении Кодекса этики депутата Совета депутатов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5C2D">
        <w:rPr>
          <w:rFonts w:ascii="Times New Roman" w:hAnsi="Times New Roman" w:cs="Times New Roman"/>
          <w:sz w:val="24"/>
          <w:szCs w:val="24"/>
        </w:rPr>
        <w:t xml:space="preserve">Лаголовское сельское поселение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85C2D">
        <w:rPr>
          <w:rFonts w:ascii="Times New Roman" w:hAnsi="Times New Roman" w:cs="Times New Roman"/>
          <w:sz w:val="24"/>
          <w:szCs w:val="24"/>
        </w:rPr>
        <w:t>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5C2D">
        <w:rPr>
          <w:rFonts w:ascii="Times New Roman" w:hAnsi="Times New Roman" w:cs="Times New Roman"/>
          <w:sz w:val="24"/>
          <w:szCs w:val="24"/>
        </w:rPr>
        <w:t xml:space="preserve"> образования Ломоносовский муниципальный район Ленинградской области</w:t>
      </w:r>
      <w:r w:rsidR="00412DC3">
        <w:rPr>
          <w:rFonts w:ascii="Times New Roman" w:hAnsi="Times New Roman" w:cs="Times New Roman"/>
          <w:sz w:val="24"/>
          <w:szCs w:val="24"/>
        </w:rPr>
        <w:t>»</w:t>
      </w:r>
      <w:r w:rsidRPr="00F85C2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3220" w:rsidRPr="00F85C2D">
        <w:rPr>
          <w:rFonts w:ascii="Times New Roman" w:hAnsi="Times New Roman" w:cs="Times New Roman"/>
          <w:sz w:val="24"/>
          <w:szCs w:val="24"/>
        </w:rPr>
        <w:t xml:space="preserve"> Совет депутатов</w:t>
      </w:r>
    </w:p>
    <w:p w:rsidR="00363220" w:rsidRPr="00F85C2D" w:rsidRDefault="004F70EB" w:rsidP="00F85C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F70E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="00363220" w:rsidRPr="004F70EB">
        <w:rPr>
          <w:rFonts w:ascii="Times New Roman" w:hAnsi="Times New Roman" w:cs="Times New Roman"/>
          <w:b/>
          <w:sz w:val="24"/>
          <w:szCs w:val="24"/>
        </w:rPr>
        <w:t xml:space="preserve"> решил:</w:t>
      </w:r>
      <w:r w:rsidR="00363220" w:rsidRPr="00F85C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70EB" w:rsidRPr="004F70EB" w:rsidRDefault="00363220" w:rsidP="004F70EB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70EB">
        <w:rPr>
          <w:rFonts w:ascii="Times New Roman" w:hAnsi="Times New Roman" w:cs="Times New Roman"/>
          <w:sz w:val="24"/>
          <w:szCs w:val="24"/>
        </w:rPr>
        <w:t>Утвердить Положение</w:t>
      </w:r>
      <w:r w:rsidR="004F70EB" w:rsidRPr="004F70EB">
        <w:rPr>
          <w:rFonts w:ascii="Times New Roman" w:hAnsi="Times New Roman" w:cs="Times New Roman"/>
          <w:sz w:val="24"/>
          <w:szCs w:val="24"/>
        </w:rPr>
        <w:t xml:space="preserve"> </w:t>
      </w:r>
      <w:r w:rsidRPr="004F70EB">
        <w:rPr>
          <w:rFonts w:ascii="Times New Roman" w:hAnsi="Times New Roman" w:cs="Times New Roman"/>
          <w:sz w:val="24"/>
          <w:szCs w:val="24"/>
        </w:rPr>
        <w:t xml:space="preserve"> </w:t>
      </w:r>
      <w:r w:rsidR="004F70EB" w:rsidRPr="004F70EB">
        <w:rPr>
          <w:rFonts w:ascii="Times New Roman" w:hAnsi="Times New Roman" w:cs="Times New Roman"/>
          <w:sz w:val="24"/>
          <w:szCs w:val="24"/>
        </w:rPr>
        <w:t>«О комиссии по этике</w:t>
      </w:r>
      <w:r w:rsidR="00781C1B">
        <w:rPr>
          <w:rFonts w:ascii="Times New Roman" w:hAnsi="Times New Roman" w:cs="Times New Roman"/>
          <w:sz w:val="24"/>
          <w:szCs w:val="24"/>
        </w:rPr>
        <w:t xml:space="preserve"> депутата</w:t>
      </w:r>
      <w:r w:rsidR="004F70EB" w:rsidRPr="004F70EB">
        <w:rPr>
          <w:rFonts w:ascii="Times New Roman" w:hAnsi="Times New Roman" w:cs="Times New Roman"/>
          <w:sz w:val="24"/>
          <w:szCs w:val="24"/>
        </w:rPr>
        <w:t xml:space="preserve">  Совета депутатов муниципального</w:t>
      </w:r>
    </w:p>
    <w:p w:rsidR="00363220" w:rsidRPr="00F85C2D" w:rsidRDefault="004F70EB" w:rsidP="00412D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70EB">
        <w:rPr>
          <w:rFonts w:ascii="Times New Roman" w:hAnsi="Times New Roman" w:cs="Times New Roman"/>
          <w:sz w:val="24"/>
          <w:szCs w:val="24"/>
        </w:rPr>
        <w:t xml:space="preserve">образования Лаголовское сельское поселение муниципального  образования Ломоносовский муниципальный район  Ленинградской области» </w:t>
      </w:r>
      <w:r>
        <w:rPr>
          <w:rFonts w:ascii="Times New Roman" w:hAnsi="Times New Roman" w:cs="Times New Roman"/>
          <w:sz w:val="24"/>
          <w:szCs w:val="24"/>
        </w:rPr>
        <w:t xml:space="preserve"> согласно </w:t>
      </w:r>
      <w:r w:rsidR="00061235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риложению</w:t>
      </w:r>
    </w:p>
    <w:p w:rsidR="00363220" w:rsidRPr="00F85C2D" w:rsidRDefault="004F70EB" w:rsidP="00F85C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63220" w:rsidRPr="00F85C2D">
        <w:rPr>
          <w:rFonts w:ascii="Times New Roman" w:hAnsi="Times New Roman" w:cs="Times New Roman"/>
          <w:sz w:val="24"/>
          <w:szCs w:val="24"/>
        </w:rPr>
        <w:t xml:space="preserve">2. </w:t>
      </w:r>
      <w:r w:rsidR="00412DC3">
        <w:rPr>
          <w:rFonts w:ascii="Times New Roman" w:hAnsi="Times New Roman" w:cs="Times New Roman"/>
          <w:sz w:val="24"/>
          <w:szCs w:val="24"/>
        </w:rPr>
        <w:t>Разместить настоящее Решение на официальном сайте муниципального образования Лаголовское сельское поселение в информационн</w:t>
      </w:r>
      <w:proofErr w:type="gramStart"/>
      <w:r w:rsidR="00412DC3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412DC3">
        <w:rPr>
          <w:rFonts w:ascii="Times New Roman" w:hAnsi="Times New Roman" w:cs="Times New Roman"/>
          <w:sz w:val="24"/>
          <w:szCs w:val="24"/>
        </w:rPr>
        <w:t xml:space="preserve"> телекоммуникационной сети «Интернет»</w:t>
      </w:r>
    </w:p>
    <w:p w:rsidR="00363220" w:rsidRPr="00F85C2D" w:rsidRDefault="00363220" w:rsidP="00F85C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2DC3" w:rsidRDefault="004F70EB" w:rsidP="00F85C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2DC3"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363220" w:rsidRPr="00F85C2D" w:rsidRDefault="00412DC3" w:rsidP="00F85C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Лаголовское сельское поселение                                                          С.В. Рогачева</w:t>
      </w:r>
      <w:r w:rsidR="004F70E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63220" w:rsidRPr="00F85C2D" w:rsidRDefault="00363220" w:rsidP="00F85C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5C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3220" w:rsidRDefault="00363220" w:rsidP="00363220"/>
    <w:p w:rsidR="00363220" w:rsidRDefault="00363220" w:rsidP="00363220">
      <w:r>
        <w:t xml:space="preserve"> </w:t>
      </w:r>
    </w:p>
    <w:p w:rsidR="00363220" w:rsidRPr="00412DC3" w:rsidRDefault="00412DC3" w:rsidP="00791C3C">
      <w:pPr>
        <w:ind w:left="6379"/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lastRenderedPageBreak/>
        <w:t>Пр</w:t>
      </w:r>
      <w:r w:rsidR="00363220" w:rsidRPr="00412DC3">
        <w:rPr>
          <w:rFonts w:ascii="Times New Roman" w:hAnsi="Times New Roman" w:cs="Times New Roman"/>
          <w:sz w:val="24"/>
          <w:szCs w:val="24"/>
        </w:rPr>
        <w:t>иложение</w:t>
      </w:r>
      <w:r w:rsidRPr="00412DC3">
        <w:rPr>
          <w:rFonts w:ascii="Times New Roman" w:hAnsi="Times New Roman" w:cs="Times New Roman"/>
          <w:sz w:val="24"/>
          <w:szCs w:val="24"/>
        </w:rPr>
        <w:t xml:space="preserve">  Р</w:t>
      </w:r>
      <w:r w:rsidR="00363220" w:rsidRPr="00412DC3">
        <w:rPr>
          <w:rFonts w:ascii="Times New Roman" w:hAnsi="Times New Roman" w:cs="Times New Roman"/>
          <w:sz w:val="24"/>
          <w:szCs w:val="24"/>
        </w:rPr>
        <w:t xml:space="preserve">ешению Совета депутатов муниципального </w:t>
      </w:r>
      <w:r w:rsidRPr="00412DC3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C50DE3">
        <w:rPr>
          <w:rFonts w:ascii="Times New Roman" w:hAnsi="Times New Roman" w:cs="Times New Roman"/>
          <w:sz w:val="24"/>
          <w:szCs w:val="24"/>
        </w:rPr>
        <w:t xml:space="preserve">Лаголовское сельское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63220" w:rsidRPr="00412DC3">
        <w:rPr>
          <w:rFonts w:ascii="Times New Roman" w:hAnsi="Times New Roman" w:cs="Times New Roman"/>
          <w:sz w:val="24"/>
          <w:szCs w:val="24"/>
        </w:rPr>
        <w:t xml:space="preserve"> </w:t>
      </w:r>
      <w:r w:rsidR="00C50DE3">
        <w:rPr>
          <w:rFonts w:ascii="Times New Roman" w:hAnsi="Times New Roman" w:cs="Times New Roman"/>
          <w:sz w:val="24"/>
          <w:szCs w:val="24"/>
        </w:rPr>
        <w:t xml:space="preserve">от16 октября </w:t>
      </w:r>
      <w:r w:rsidR="00363220" w:rsidRPr="00412DC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363220" w:rsidRPr="00412DC3">
        <w:rPr>
          <w:rFonts w:ascii="Times New Roman" w:hAnsi="Times New Roman" w:cs="Times New Roman"/>
          <w:sz w:val="24"/>
          <w:szCs w:val="24"/>
        </w:rPr>
        <w:t xml:space="preserve"> г № </w:t>
      </w:r>
      <w:r w:rsidR="00C50DE3">
        <w:rPr>
          <w:rFonts w:ascii="Times New Roman" w:hAnsi="Times New Roman" w:cs="Times New Roman"/>
          <w:sz w:val="24"/>
          <w:szCs w:val="24"/>
        </w:rPr>
        <w:t>56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</w:p>
    <w:p w:rsidR="00412DC3" w:rsidRPr="00791C3C" w:rsidRDefault="00412DC3" w:rsidP="00791C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C3C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  <w:r w:rsidR="00791C3C" w:rsidRPr="00791C3C">
        <w:rPr>
          <w:rFonts w:ascii="Times New Roman" w:hAnsi="Times New Roman" w:cs="Times New Roman"/>
          <w:b/>
          <w:sz w:val="24"/>
          <w:szCs w:val="24"/>
        </w:rPr>
        <w:t>«О</w:t>
      </w:r>
      <w:r w:rsidRPr="00791C3C">
        <w:rPr>
          <w:rFonts w:ascii="Times New Roman" w:hAnsi="Times New Roman" w:cs="Times New Roman"/>
          <w:b/>
          <w:sz w:val="24"/>
          <w:szCs w:val="24"/>
        </w:rPr>
        <w:t xml:space="preserve"> комиссии по этике </w:t>
      </w:r>
      <w:r w:rsidR="00781C1B">
        <w:rPr>
          <w:rFonts w:ascii="Times New Roman" w:hAnsi="Times New Roman" w:cs="Times New Roman"/>
          <w:b/>
          <w:sz w:val="24"/>
          <w:szCs w:val="24"/>
        </w:rPr>
        <w:t xml:space="preserve">депутата </w:t>
      </w:r>
      <w:r w:rsidRPr="00791C3C">
        <w:rPr>
          <w:rFonts w:ascii="Times New Roman" w:hAnsi="Times New Roman" w:cs="Times New Roman"/>
          <w:b/>
          <w:sz w:val="24"/>
          <w:szCs w:val="24"/>
        </w:rPr>
        <w:t>Совета  депутатов муниципального образования</w:t>
      </w:r>
    </w:p>
    <w:p w:rsidR="00363220" w:rsidRDefault="00412DC3" w:rsidP="00791C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C3C">
        <w:rPr>
          <w:rFonts w:ascii="Times New Roman" w:hAnsi="Times New Roman" w:cs="Times New Roman"/>
          <w:b/>
          <w:sz w:val="24"/>
          <w:szCs w:val="24"/>
        </w:rPr>
        <w:t>Лаголовское сельское поселение муниципального</w:t>
      </w:r>
      <w:r w:rsidR="00791C3C" w:rsidRPr="00791C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1C3C">
        <w:rPr>
          <w:rFonts w:ascii="Times New Roman" w:hAnsi="Times New Roman" w:cs="Times New Roman"/>
          <w:b/>
          <w:sz w:val="24"/>
          <w:szCs w:val="24"/>
        </w:rPr>
        <w:t xml:space="preserve"> образования Ломоносовский муниципальный район</w:t>
      </w:r>
      <w:r w:rsidR="00791C3C" w:rsidRPr="00791C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1C3C">
        <w:rPr>
          <w:rFonts w:ascii="Times New Roman" w:hAnsi="Times New Roman" w:cs="Times New Roman"/>
          <w:b/>
          <w:sz w:val="24"/>
          <w:szCs w:val="24"/>
        </w:rPr>
        <w:t xml:space="preserve"> Ленинградской области»</w:t>
      </w:r>
    </w:p>
    <w:p w:rsidR="00791C3C" w:rsidRDefault="00791C3C" w:rsidP="00791C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1C3C" w:rsidRPr="00791C3C" w:rsidRDefault="00791C3C" w:rsidP="00791C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63220" w:rsidRPr="00791C3C">
        <w:rPr>
          <w:rFonts w:ascii="Times New Roman" w:hAnsi="Times New Roman" w:cs="Times New Roman"/>
          <w:sz w:val="24"/>
          <w:szCs w:val="24"/>
        </w:rPr>
        <w:t xml:space="preserve">Комиссия </w:t>
      </w:r>
      <w:r w:rsidRPr="00791C3C">
        <w:rPr>
          <w:rFonts w:ascii="Times New Roman" w:hAnsi="Times New Roman" w:cs="Times New Roman"/>
          <w:sz w:val="24"/>
          <w:szCs w:val="24"/>
        </w:rPr>
        <w:t xml:space="preserve">по этике </w:t>
      </w:r>
      <w:r w:rsidR="00781C1B">
        <w:rPr>
          <w:rFonts w:ascii="Times New Roman" w:hAnsi="Times New Roman" w:cs="Times New Roman"/>
          <w:sz w:val="24"/>
          <w:szCs w:val="24"/>
        </w:rPr>
        <w:t xml:space="preserve">депутата </w:t>
      </w:r>
      <w:r w:rsidR="00363220" w:rsidRPr="00791C3C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r w:rsidRPr="00791C3C">
        <w:rPr>
          <w:rFonts w:ascii="Times New Roman" w:hAnsi="Times New Roman" w:cs="Times New Roman"/>
          <w:sz w:val="24"/>
          <w:szCs w:val="24"/>
        </w:rPr>
        <w:t>муниципального образования Лаголовское сельское поселение муниципального  образования Ломоносовский муниципальный район  Ленинградской области»</w:t>
      </w:r>
      <w:r w:rsidR="00363220" w:rsidRPr="00791C3C">
        <w:rPr>
          <w:rFonts w:ascii="Times New Roman" w:hAnsi="Times New Roman" w:cs="Times New Roman"/>
          <w:sz w:val="24"/>
          <w:szCs w:val="24"/>
        </w:rPr>
        <w:t xml:space="preserve"> (далее – комиссия), является рабочим органом Совета депутатов </w:t>
      </w:r>
      <w:r w:rsidRPr="00791C3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Лаголовское сельское поселение муниципального  образования Ломоносовский муниципальный район  Ленинградской области </w:t>
      </w:r>
      <w:r w:rsidR="00363220" w:rsidRPr="00791C3C">
        <w:rPr>
          <w:rFonts w:ascii="Times New Roman" w:hAnsi="Times New Roman" w:cs="Times New Roman"/>
          <w:sz w:val="24"/>
          <w:szCs w:val="24"/>
        </w:rPr>
        <w:t>(далее – Совет депутатов) и образуется на срок полномочий Совета депутатов.</w:t>
      </w:r>
    </w:p>
    <w:p w:rsidR="00363220" w:rsidRPr="00791C3C" w:rsidRDefault="00363220" w:rsidP="00791C3C">
      <w:pPr>
        <w:ind w:left="360"/>
        <w:rPr>
          <w:rFonts w:ascii="Times New Roman" w:hAnsi="Times New Roman" w:cs="Times New Roman"/>
          <w:sz w:val="24"/>
          <w:szCs w:val="24"/>
        </w:rPr>
      </w:pPr>
      <w:r w:rsidRPr="00791C3C">
        <w:rPr>
          <w:rFonts w:ascii="Times New Roman" w:hAnsi="Times New Roman" w:cs="Times New Roman"/>
          <w:sz w:val="24"/>
          <w:szCs w:val="24"/>
        </w:rPr>
        <w:t>Численный и персональный состав Комиссии определяется на основании решения Совета депутатов.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412DC3">
        <w:rPr>
          <w:rFonts w:ascii="Times New Roman" w:hAnsi="Times New Roman" w:cs="Times New Roman"/>
          <w:sz w:val="24"/>
          <w:szCs w:val="24"/>
        </w:rPr>
        <w:t xml:space="preserve">Комиссия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законами </w:t>
      </w:r>
      <w:r w:rsidR="00791C3C">
        <w:rPr>
          <w:rFonts w:ascii="Times New Roman" w:hAnsi="Times New Roman" w:cs="Times New Roman"/>
          <w:sz w:val="24"/>
          <w:szCs w:val="24"/>
        </w:rPr>
        <w:t>Ленинградской области</w:t>
      </w:r>
      <w:r w:rsidRPr="00412DC3">
        <w:rPr>
          <w:rFonts w:ascii="Times New Roman" w:hAnsi="Times New Roman" w:cs="Times New Roman"/>
          <w:sz w:val="24"/>
          <w:szCs w:val="24"/>
        </w:rPr>
        <w:t xml:space="preserve">, Уставом муниципального </w:t>
      </w:r>
      <w:r w:rsidR="00791C3C" w:rsidRPr="00791C3C">
        <w:rPr>
          <w:rFonts w:ascii="Times New Roman" w:hAnsi="Times New Roman" w:cs="Times New Roman"/>
          <w:sz w:val="24"/>
          <w:szCs w:val="24"/>
        </w:rPr>
        <w:t>образования</w:t>
      </w:r>
      <w:r w:rsidR="00791C3C">
        <w:rPr>
          <w:rFonts w:ascii="Times New Roman" w:hAnsi="Times New Roman" w:cs="Times New Roman"/>
          <w:sz w:val="24"/>
          <w:szCs w:val="24"/>
        </w:rPr>
        <w:t xml:space="preserve"> </w:t>
      </w:r>
      <w:r w:rsidR="00791C3C" w:rsidRPr="00791C3C">
        <w:rPr>
          <w:rFonts w:ascii="Times New Roman" w:hAnsi="Times New Roman" w:cs="Times New Roman"/>
          <w:sz w:val="24"/>
          <w:szCs w:val="24"/>
        </w:rPr>
        <w:t>Лаголовское сельское поселение муниципального  образования Ломоносовский муниципальный район  Ленинградской области»</w:t>
      </w:r>
      <w:r w:rsidRPr="00412DC3">
        <w:rPr>
          <w:rFonts w:ascii="Times New Roman" w:hAnsi="Times New Roman" w:cs="Times New Roman"/>
          <w:sz w:val="24"/>
          <w:szCs w:val="24"/>
        </w:rPr>
        <w:t>, Регламентом Совета депутатов</w:t>
      </w:r>
      <w:r w:rsidR="00791C3C" w:rsidRPr="00791C3C">
        <w:rPr>
          <w:rFonts w:ascii="Times New Roman" w:hAnsi="Times New Roman" w:cs="Times New Roman"/>
          <w:sz w:val="24"/>
          <w:szCs w:val="24"/>
        </w:rPr>
        <w:t xml:space="preserve"> </w:t>
      </w:r>
      <w:r w:rsidR="00791C3C" w:rsidRPr="00412DC3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791C3C" w:rsidRPr="00791C3C">
        <w:rPr>
          <w:rFonts w:ascii="Times New Roman" w:hAnsi="Times New Roman" w:cs="Times New Roman"/>
          <w:sz w:val="24"/>
          <w:szCs w:val="24"/>
        </w:rPr>
        <w:t>образования</w:t>
      </w:r>
      <w:r w:rsidR="00791C3C">
        <w:rPr>
          <w:rFonts w:ascii="Times New Roman" w:hAnsi="Times New Roman" w:cs="Times New Roman"/>
          <w:sz w:val="24"/>
          <w:szCs w:val="24"/>
        </w:rPr>
        <w:t xml:space="preserve"> </w:t>
      </w:r>
      <w:r w:rsidR="00791C3C" w:rsidRPr="00791C3C">
        <w:rPr>
          <w:rFonts w:ascii="Times New Roman" w:hAnsi="Times New Roman" w:cs="Times New Roman"/>
          <w:sz w:val="24"/>
          <w:szCs w:val="24"/>
        </w:rPr>
        <w:t>Лаголовское сельское</w:t>
      </w:r>
      <w:r w:rsidRPr="00412DC3">
        <w:rPr>
          <w:rFonts w:ascii="Times New Roman" w:hAnsi="Times New Roman" w:cs="Times New Roman"/>
          <w:sz w:val="24"/>
          <w:szCs w:val="24"/>
        </w:rPr>
        <w:t xml:space="preserve">, </w:t>
      </w:r>
      <w:r w:rsidR="00791C3C" w:rsidRPr="00F85C2D">
        <w:rPr>
          <w:rFonts w:ascii="Times New Roman" w:hAnsi="Times New Roman" w:cs="Times New Roman"/>
          <w:sz w:val="24"/>
          <w:szCs w:val="24"/>
        </w:rPr>
        <w:t>Кодекс</w:t>
      </w:r>
      <w:r w:rsidR="00791C3C">
        <w:rPr>
          <w:rFonts w:ascii="Times New Roman" w:hAnsi="Times New Roman" w:cs="Times New Roman"/>
          <w:sz w:val="24"/>
          <w:szCs w:val="24"/>
        </w:rPr>
        <w:t xml:space="preserve">ом </w:t>
      </w:r>
      <w:r w:rsidR="00791C3C" w:rsidRPr="00F85C2D">
        <w:rPr>
          <w:rFonts w:ascii="Times New Roman" w:hAnsi="Times New Roman" w:cs="Times New Roman"/>
          <w:sz w:val="24"/>
          <w:szCs w:val="24"/>
        </w:rPr>
        <w:t xml:space="preserve"> этики депутата Совета депутатов муниципального образования</w:t>
      </w:r>
      <w:r w:rsidR="00791C3C">
        <w:rPr>
          <w:rFonts w:ascii="Times New Roman" w:hAnsi="Times New Roman" w:cs="Times New Roman"/>
          <w:sz w:val="24"/>
          <w:szCs w:val="24"/>
        </w:rPr>
        <w:t xml:space="preserve"> </w:t>
      </w:r>
      <w:r w:rsidR="00791C3C" w:rsidRPr="00F85C2D">
        <w:rPr>
          <w:rFonts w:ascii="Times New Roman" w:hAnsi="Times New Roman" w:cs="Times New Roman"/>
          <w:sz w:val="24"/>
          <w:szCs w:val="24"/>
        </w:rPr>
        <w:t xml:space="preserve">Лаголовское сельское поселение </w:t>
      </w:r>
      <w:r w:rsidR="00791C3C">
        <w:rPr>
          <w:rFonts w:ascii="Times New Roman" w:hAnsi="Times New Roman" w:cs="Times New Roman"/>
          <w:sz w:val="24"/>
          <w:szCs w:val="24"/>
        </w:rPr>
        <w:t>м</w:t>
      </w:r>
      <w:r w:rsidR="00791C3C" w:rsidRPr="00F85C2D">
        <w:rPr>
          <w:rFonts w:ascii="Times New Roman" w:hAnsi="Times New Roman" w:cs="Times New Roman"/>
          <w:sz w:val="24"/>
          <w:szCs w:val="24"/>
        </w:rPr>
        <w:t>униципального</w:t>
      </w:r>
      <w:r w:rsidR="00791C3C">
        <w:rPr>
          <w:rFonts w:ascii="Times New Roman" w:hAnsi="Times New Roman" w:cs="Times New Roman"/>
          <w:sz w:val="24"/>
          <w:szCs w:val="24"/>
        </w:rPr>
        <w:t xml:space="preserve"> </w:t>
      </w:r>
      <w:r w:rsidR="00791C3C" w:rsidRPr="00F85C2D">
        <w:rPr>
          <w:rFonts w:ascii="Times New Roman" w:hAnsi="Times New Roman" w:cs="Times New Roman"/>
          <w:sz w:val="24"/>
          <w:szCs w:val="24"/>
        </w:rPr>
        <w:t xml:space="preserve"> образования Ломоносовский муниципальный район Ленинградской области</w:t>
      </w:r>
      <w:r w:rsidRPr="00412DC3">
        <w:rPr>
          <w:rFonts w:ascii="Times New Roman" w:hAnsi="Times New Roman" w:cs="Times New Roman"/>
          <w:sz w:val="24"/>
          <w:szCs w:val="24"/>
        </w:rPr>
        <w:t>, а также настоящим</w:t>
      </w:r>
      <w:proofErr w:type="gramEnd"/>
      <w:r w:rsidRPr="00412DC3">
        <w:rPr>
          <w:rFonts w:ascii="Times New Roman" w:hAnsi="Times New Roman" w:cs="Times New Roman"/>
          <w:sz w:val="24"/>
          <w:szCs w:val="24"/>
        </w:rPr>
        <w:t xml:space="preserve"> Положением.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3. К ведению комиссии относится:</w:t>
      </w:r>
    </w:p>
    <w:p w:rsidR="008027C7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3.1. Внесение предложений, разработка и координация работ по нормативному обеспечению в сфере корпоративного имиджа Совета депутатов, деловой</w:t>
      </w:r>
      <w:r w:rsidR="00791C3C">
        <w:rPr>
          <w:rFonts w:ascii="Times New Roman" w:hAnsi="Times New Roman" w:cs="Times New Roman"/>
          <w:sz w:val="24"/>
          <w:szCs w:val="24"/>
        </w:rPr>
        <w:t xml:space="preserve"> </w:t>
      </w:r>
      <w:r w:rsidRPr="00412DC3">
        <w:rPr>
          <w:rFonts w:ascii="Times New Roman" w:hAnsi="Times New Roman" w:cs="Times New Roman"/>
          <w:sz w:val="24"/>
          <w:szCs w:val="24"/>
        </w:rPr>
        <w:t xml:space="preserve">и организационной культуры, правил служебной этики </w:t>
      </w:r>
      <w:r w:rsidR="008027C7">
        <w:rPr>
          <w:rFonts w:ascii="Times New Roman" w:hAnsi="Times New Roman" w:cs="Times New Roman"/>
          <w:sz w:val="24"/>
          <w:szCs w:val="24"/>
        </w:rPr>
        <w:t xml:space="preserve"> и нравственности </w:t>
      </w:r>
      <w:r w:rsidRPr="00412DC3">
        <w:rPr>
          <w:rFonts w:ascii="Times New Roman" w:hAnsi="Times New Roman" w:cs="Times New Roman"/>
          <w:sz w:val="24"/>
          <w:szCs w:val="24"/>
        </w:rPr>
        <w:t>депутатов Совета депутатов</w:t>
      </w:r>
      <w:proofErr w:type="gramStart"/>
      <w:r w:rsidRPr="00412DC3">
        <w:rPr>
          <w:rFonts w:ascii="Times New Roman" w:hAnsi="Times New Roman" w:cs="Times New Roman"/>
          <w:sz w:val="24"/>
          <w:szCs w:val="24"/>
        </w:rPr>
        <w:t xml:space="preserve"> </w:t>
      </w:r>
      <w:r w:rsidR="008027C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3.2.  Мониторинг и актуализаци</w:t>
      </w:r>
      <w:r w:rsidR="008027C7">
        <w:rPr>
          <w:rFonts w:ascii="Times New Roman" w:hAnsi="Times New Roman" w:cs="Times New Roman"/>
          <w:sz w:val="24"/>
          <w:szCs w:val="24"/>
        </w:rPr>
        <w:t>я</w:t>
      </w:r>
      <w:r w:rsidRPr="00412DC3">
        <w:rPr>
          <w:rFonts w:ascii="Times New Roman" w:hAnsi="Times New Roman" w:cs="Times New Roman"/>
          <w:sz w:val="24"/>
          <w:szCs w:val="24"/>
        </w:rPr>
        <w:t xml:space="preserve"> положительного опыта в сфере нормативно-правового регулирования отношений по вопросам этики и деловой репутации.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3.</w:t>
      </w:r>
      <w:r w:rsidR="008027C7">
        <w:rPr>
          <w:rFonts w:ascii="Times New Roman" w:hAnsi="Times New Roman" w:cs="Times New Roman"/>
          <w:sz w:val="24"/>
          <w:szCs w:val="24"/>
        </w:rPr>
        <w:t>3</w:t>
      </w:r>
      <w:r w:rsidRPr="00412DC3">
        <w:rPr>
          <w:rFonts w:ascii="Times New Roman" w:hAnsi="Times New Roman" w:cs="Times New Roman"/>
          <w:sz w:val="24"/>
          <w:szCs w:val="24"/>
        </w:rPr>
        <w:t>. Разработка Этического кодекса депутатов и внесения в него изменений.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3.</w:t>
      </w:r>
      <w:r w:rsidR="008027C7">
        <w:rPr>
          <w:rFonts w:ascii="Times New Roman" w:hAnsi="Times New Roman" w:cs="Times New Roman"/>
          <w:sz w:val="24"/>
          <w:szCs w:val="24"/>
        </w:rPr>
        <w:t>4</w:t>
      </w:r>
      <w:r w:rsidRPr="00412DC3">
        <w:rPr>
          <w:rFonts w:ascii="Times New Roman" w:hAnsi="Times New Roman" w:cs="Times New Roman"/>
          <w:sz w:val="24"/>
          <w:szCs w:val="24"/>
        </w:rPr>
        <w:t xml:space="preserve">. Анализ случаев распространения </w:t>
      </w:r>
      <w:r w:rsidR="001F4582">
        <w:rPr>
          <w:rFonts w:ascii="Times New Roman" w:hAnsi="Times New Roman" w:cs="Times New Roman"/>
          <w:sz w:val="24"/>
          <w:szCs w:val="24"/>
        </w:rPr>
        <w:t xml:space="preserve"> </w:t>
      </w:r>
      <w:r w:rsidRPr="00412DC3">
        <w:rPr>
          <w:rFonts w:ascii="Times New Roman" w:hAnsi="Times New Roman" w:cs="Times New Roman"/>
          <w:sz w:val="24"/>
          <w:szCs w:val="24"/>
        </w:rPr>
        <w:t>ложных сведений,</w:t>
      </w:r>
      <w:r w:rsidR="00061235">
        <w:rPr>
          <w:rFonts w:ascii="Times New Roman" w:hAnsi="Times New Roman" w:cs="Times New Roman"/>
          <w:sz w:val="24"/>
          <w:szCs w:val="24"/>
        </w:rPr>
        <w:t xml:space="preserve"> </w:t>
      </w:r>
      <w:r w:rsidRPr="00412DC3">
        <w:rPr>
          <w:rFonts w:ascii="Times New Roman" w:hAnsi="Times New Roman" w:cs="Times New Roman"/>
          <w:sz w:val="24"/>
          <w:szCs w:val="24"/>
        </w:rPr>
        <w:t>необоснованных обвинений в адрес депутатов Совета депутатов, разработка предложений по защите их деловой репутации.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3.</w:t>
      </w:r>
      <w:r w:rsidR="008027C7">
        <w:rPr>
          <w:rFonts w:ascii="Times New Roman" w:hAnsi="Times New Roman" w:cs="Times New Roman"/>
          <w:sz w:val="24"/>
          <w:szCs w:val="24"/>
        </w:rPr>
        <w:t>5</w:t>
      </w:r>
      <w:r w:rsidRPr="00412DC3">
        <w:rPr>
          <w:rFonts w:ascii="Times New Roman" w:hAnsi="Times New Roman" w:cs="Times New Roman"/>
          <w:sz w:val="24"/>
          <w:szCs w:val="24"/>
        </w:rPr>
        <w:t>. Рассмотрение жалоб и обращений граждан, главы муниципального о</w:t>
      </w:r>
      <w:r w:rsidR="00061235">
        <w:rPr>
          <w:rFonts w:ascii="Times New Roman" w:hAnsi="Times New Roman" w:cs="Times New Roman"/>
          <w:sz w:val="24"/>
          <w:szCs w:val="24"/>
        </w:rPr>
        <w:t>бразования</w:t>
      </w:r>
      <w:r w:rsidRPr="00412DC3">
        <w:rPr>
          <w:rFonts w:ascii="Times New Roman" w:hAnsi="Times New Roman" w:cs="Times New Roman"/>
          <w:sz w:val="24"/>
          <w:szCs w:val="24"/>
        </w:rPr>
        <w:t xml:space="preserve">, депутатов Совета депутатов, иных органов и организаций на непрофессиональное поведение </w:t>
      </w:r>
      <w:r w:rsidR="00061235">
        <w:rPr>
          <w:rFonts w:ascii="Times New Roman" w:hAnsi="Times New Roman" w:cs="Times New Roman"/>
          <w:sz w:val="24"/>
          <w:szCs w:val="24"/>
        </w:rPr>
        <w:t>д</w:t>
      </w:r>
      <w:r w:rsidRPr="00412DC3">
        <w:rPr>
          <w:rFonts w:ascii="Times New Roman" w:hAnsi="Times New Roman" w:cs="Times New Roman"/>
          <w:sz w:val="24"/>
          <w:szCs w:val="24"/>
        </w:rPr>
        <w:t>епутата</w:t>
      </w:r>
      <w:r w:rsidR="00061235">
        <w:rPr>
          <w:rFonts w:ascii="Times New Roman" w:hAnsi="Times New Roman" w:cs="Times New Roman"/>
          <w:sz w:val="24"/>
          <w:szCs w:val="24"/>
        </w:rPr>
        <w:t xml:space="preserve"> </w:t>
      </w:r>
      <w:r w:rsidRPr="00412DC3">
        <w:rPr>
          <w:rFonts w:ascii="Times New Roman" w:hAnsi="Times New Roman" w:cs="Times New Roman"/>
          <w:sz w:val="24"/>
          <w:szCs w:val="24"/>
        </w:rPr>
        <w:t xml:space="preserve">Совета депутатов и/или Совета депутатов в целом, связанных с нарушением общепризнанных норм нравственности и морали, обычаев делового оборота, норм профессиональной этики.  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 xml:space="preserve"> 4.  Заседания комиссии проводятся по мере необходимости.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lastRenderedPageBreak/>
        <w:t>5. Основанием для проведения заседания комиссии является:</w:t>
      </w:r>
    </w:p>
    <w:p w:rsidR="00363220" w:rsidRPr="00412DC3" w:rsidRDefault="008027C7" w:rsidP="0036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 </w:t>
      </w:r>
      <w:r w:rsidR="00363220" w:rsidRPr="00412DC3">
        <w:rPr>
          <w:rFonts w:ascii="Times New Roman" w:hAnsi="Times New Roman" w:cs="Times New Roman"/>
          <w:sz w:val="24"/>
          <w:szCs w:val="24"/>
        </w:rPr>
        <w:t xml:space="preserve"> поступившая в Совет депутатов информация, представленная в письменном виде в соответствии с п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63220" w:rsidRPr="00412DC3">
        <w:rPr>
          <w:rFonts w:ascii="Times New Roman" w:hAnsi="Times New Roman" w:cs="Times New Roman"/>
          <w:sz w:val="24"/>
          <w:szCs w:val="24"/>
        </w:rPr>
        <w:t xml:space="preserve"> 3.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="00363220" w:rsidRPr="00412DC3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Информация анонимного характера не может служить основанием для проведения заседания Комиссии.</w:t>
      </w:r>
    </w:p>
    <w:p w:rsidR="00363220" w:rsidRPr="00412DC3" w:rsidRDefault="008027C7" w:rsidP="0036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 </w:t>
      </w:r>
      <w:r w:rsidR="00363220" w:rsidRPr="00412DC3">
        <w:rPr>
          <w:rFonts w:ascii="Times New Roman" w:hAnsi="Times New Roman" w:cs="Times New Roman"/>
          <w:sz w:val="24"/>
          <w:szCs w:val="24"/>
        </w:rPr>
        <w:t xml:space="preserve"> поступившая в Совет депутатов информация о правоприменительной практике по  вопросам этики и деловой репутации;</w:t>
      </w:r>
    </w:p>
    <w:p w:rsidR="00363220" w:rsidRPr="00412DC3" w:rsidRDefault="008027C7" w:rsidP="0036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 </w:t>
      </w:r>
      <w:r w:rsidR="00363220" w:rsidRPr="00412DC3">
        <w:rPr>
          <w:rFonts w:ascii="Times New Roman" w:hAnsi="Times New Roman" w:cs="Times New Roman"/>
          <w:sz w:val="24"/>
          <w:szCs w:val="24"/>
        </w:rPr>
        <w:t xml:space="preserve"> необходимость разработки проектов нормативных правовых актов по вопросам компетенции Комиссии (на основании решения </w:t>
      </w:r>
      <w:r w:rsidR="00061235">
        <w:rPr>
          <w:rFonts w:ascii="Times New Roman" w:hAnsi="Times New Roman" w:cs="Times New Roman"/>
          <w:sz w:val="24"/>
          <w:szCs w:val="24"/>
        </w:rPr>
        <w:t>п</w:t>
      </w:r>
      <w:r w:rsidR="00363220" w:rsidRPr="00412DC3">
        <w:rPr>
          <w:rFonts w:ascii="Times New Roman" w:hAnsi="Times New Roman" w:cs="Times New Roman"/>
          <w:sz w:val="24"/>
          <w:szCs w:val="24"/>
        </w:rPr>
        <w:t>редседателя Комис</w:t>
      </w:r>
      <w:r w:rsidR="00061235">
        <w:rPr>
          <w:rFonts w:ascii="Times New Roman" w:hAnsi="Times New Roman" w:cs="Times New Roman"/>
          <w:sz w:val="24"/>
          <w:szCs w:val="24"/>
        </w:rPr>
        <w:t>с</w:t>
      </w:r>
      <w:r w:rsidR="00363220" w:rsidRPr="00412DC3">
        <w:rPr>
          <w:rFonts w:ascii="Times New Roman" w:hAnsi="Times New Roman" w:cs="Times New Roman"/>
          <w:sz w:val="24"/>
          <w:szCs w:val="24"/>
        </w:rPr>
        <w:t>ии)</w:t>
      </w:r>
    </w:p>
    <w:p w:rsidR="00363220" w:rsidRPr="00412DC3" w:rsidRDefault="00061235" w:rsidP="0036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63220" w:rsidRPr="00412DC3">
        <w:rPr>
          <w:rFonts w:ascii="Times New Roman" w:hAnsi="Times New Roman" w:cs="Times New Roman"/>
          <w:sz w:val="24"/>
          <w:szCs w:val="24"/>
        </w:rPr>
        <w:t>. При поступлении в комиссию информации и документов, указанных в пункте 5 настоящего Положения, заседание комиссии проводится не позднее пятнадцати рабочих дней после дня их поступления.</w:t>
      </w:r>
    </w:p>
    <w:p w:rsidR="00363220" w:rsidRPr="00412DC3" w:rsidRDefault="00061235" w:rsidP="0036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63220" w:rsidRPr="00412DC3">
        <w:rPr>
          <w:rFonts w:ascii="Times New Roman" w:hAnsi="Times New Roman" w:cs="Times New Roman"/>
          <w:sz w:val="24"/>
          <w:szCs w:val="24"/>
        </w:rPr>
        <w:t>. Секретарь комиссии обеспечивает подготовку вопросов, выносимых на заседание комиссии, а также организует информирование членов комиссии, лица, замещающего муниципальную должность, о вопросах, включенных в повестку дня заседания комиссии, дате, времени и месте проведения заседания не позднее</w:t>
      </w:r>
      <w:r w:rsidR="00DC6E5F">
        <w:rPr>
          <w:rFonts w:ascii="Times New Roman" w:hAnsi="Times New Roman" w:cs="Times New Roman"/>
          <w:sz w:val="24"/>
          <w:szCs w:val="24"/>
        </w:rPr>
        <w:t>,</w:t>
      </w:r>
      <w:r w:rsidR="00363220" w:rsidRPr="00412DC3">
        <w:rPr>
          <w:rFonts w:ascii="Times New Roman" w:hAnsi="Times New Roman" w:cs="Times New Roman"/>
          <w:sz w:val="24"/>
          <w:szCs w:val="24"/>
        </w:rPr>
        <w:t xml:space="preserve"> чем за пять рабочих дней до дня заседания.</w:t>
      </w:r>
    </w:p>
    <w:p w:rsidR="00363220" w:rsidRPr="00412DC3" w:rsidRDefault="00061235" w:rsidP="0036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63220" w:rsidRPr="00412DC3">
        <w:rPr>
          <w:rFonts w:ascii="Times New Roman" w:hAnsi="Times New Roman" w:cs="Times New Roman"/>
          <w:sz w:val="24"/>
          <w:szCs w:val="24"/>
        </w:rPr>
        <w:t>. Заседание проводит председатель комиссии или по письменному поручению председателя комиссии один из ее членов (далее – председатель Комиссии, председательствующий).</w:t>
      </w:r>
    </w:p>
    <w:p w:rsidR="00363220" w:rsidRPr="00412DC3" w:rsidRDefault="00061235" w:rsidP="0036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63220" w:rsidRPr="00412DC3">
        <w:rPr>
          <w:rFonts w:ascii="Times New Roman" w:hAnsi="Times New Roman" w:cs="Times New Roman"/>
          <w:sz w:val="24"/>
          <w:szCs w:val="24"/>
        </w:rPr>
        <w:t>. Заседание комиссии считается правомочным, если на нем присутствует не менее двух третей от общего числа членов комиссии.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Член комиссии обязан присутствовать на заседании комиссии. О невозможности присутствия по уважительной причине член комиссии заблаговременно информирует</w:t>
      </w:r>
      <w:r w:rsidR="008027C7">
        <w:rPr>
          <w:rFonts w:ascii="Times New Roman" w:hAnsi="Times New Roman" w:cs="Times New Roman"/>
          <w:sz w:val="24"/>
          <w:szCs w:val="24"/>
        </w:rPr>
        <w:t xml:space="preserve"> </w:t>
      </w:r>
      <w:r w:rsidRPr="00412DC3">
        <w:rPr>
          <w:rFonts w:ascii="Times New Roman" w:hAnsi="Times New Roman" w:cs="Times New Roman"/>
          <w:sz w:val="24"/>
          <w:szCs w:val="24"/>
        </w:rPr>
        <w:t xml:space="preserve"> председателя комиссии.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1</w:t>
      </w:r>
      <w:r w:rsidR="00061235">
        <w:rPr>
          <w:rFonts w:ascii="Times New Roman" w:hAnsi="Times New Roman" w:cs="Times New Roman"/>
          <w:sz w:val="24"/>
          <w:szCs w:val="24"/>
        </w:rPr>
        <w:t>0</w:t>
      </w:r>
      <w:r w:rsidRPr="00412DC3">
        <w:rPr>
          <w:rFonts w:ascii="Times New Roman" w:hAnsi="Times New Roman" w:cs="Times New Roman"/>
          <w:sz w:val="24"/>
          <w:szCs w:val="24"/>
        </w:rPr>
        <w:t>. В случае если на заседании комиссии рассматривается вопрос повестки дня в отношении члена комиссии, указанный член комиссии не имеет права голоса при принятии комиссией решения, предусмотренного пунктом 3.</w:t>
      </w:r>
      <w:r w:rsidR="008027C7">
        <w:rPr>
          <w:rFonts w:ascii="Times New Roman" w:hAnsi="Times New Roman" w:cs="Times New Roman"/>
          <w:sz w:val="24"/>
          <w:szCs w:val="24"/>
        </w:rPr>
        <w:t>5</w:t>
      </w:r>
      <w:r w:rsidRPr="00412DC3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1</w:t>
      </w:r>
      <w:r w:rsidR="00061235">
        <w:rPr>
          <w:rFonts w:ascii="Times New Roman" w:hAnsi="Times New Roman" w:cs="Times New Roman"/>
          <w:sz w:val="24"/>
          <w:szCs w:val="24"/>
        </w:rPr>
        <w:t>1</w:t>
      </w:r>
      <w:r w:rsidRPr="00412DC3">
        <w:rPr>
          <w:rFonts w:ascii="Times New Roman" w:hAnsi="Times New Roman" w:cs="Times New Roman"/>
          <w:sz w:val="24"/>
          <w:szCs w:val="24"/>
        </w:rPr>
        <w:t>. В случае если заседание Комиссии проводится в соответствии с п. 3.</w:t>
      </w:r>
      <w:r w:rsidR="008027C7">
        <w:rPr>
          <w:rFonts w:ascii="Times New Roman" w:hAnsi="Times New Roman" w:cs="Times New Roman"/>
          <w:sz w:val="24"/>
          <w:szCs w:val="24"/>
        </w:rPr>
        <w:t>5</w:t>
      </w:r>
      <w:r w:rsidRPr="00412DC3">
        <w:rPr>
          <w:rFonts w:ascii="Times New Roman" w:hAnsi="Times New Roman" w:cs="Times New Roman"/>
          <w:sz w:val="24"/>
          <w:szCs w:val="24"/>
        </w:rPr>
        <w:t xml:space="preserve"> настоящего Положения, то рассмотрение вопроса проводится в присутствии лица, замещающего муниципальную должность в отношении которого поступила жалоба/обращение/информация. В случае неявки лица, замещающего муниципальную должность, на заседание комиссии без уважительной причины заседание проводится в его отсутствие. Информация о наличии у лица, замещающего муниципальную должность, уважительной причины, должна быть направлена в письменном виде председателю комиссии не позднее</w:t>
      </w:r>
      <w:r w:rsidR="00DC6E5F">
        <w:rPr>
          <w:rFonts w:ascii="Times New Roman" w:hAnsi="Times New Roman" w:cs="Times New Roman"/>
          <w:sz w:val="24"/>
          <w:szCs w:val="24"/>
        </w:rPr>
        <w:t>,</w:t>
      </w:r>
      <w:r w:rsidRPr="00412DC3">
        <w:rPr>
          <w:rFonts w:ascii="Times New Roman" w:hAnsi="Times New Roman" w:cs="Times New Roman"/>
          <w:sz w:val="24"/>
          <w:szCs w:val="24"/>
        </w:rPr>
        <w:t xml:space="preserve"> чем за два рабочих дня до дня заседания комиссии. В данном случае рассмотрение вопроса откладывается, но не более чем на десять дней со дня поступления информации о наличии у лица, замещающего муниципальную должность, уважительной причины. В случае если по истечении указанного срока причина не явки лица, замещающего муниципальную должность, на заседание комиссии не устранена, заседание проводится в его отсутствие.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9A0CF6">
        <w:rPr>
          <w:rFonts w:ascii="Times New Roman" w:hAnsi="Times New Roman" w:cs="Times New Roman"/>
          <w:sz w:val="24"/>
          <w:szCs w:val="24"/>
        </w:rPr>
        <w:t>2</w:t>
      </w:r>
      <w:r w:rsidRPr="00412DC3">
        <w:rPr>
          <w:rFonts w:ascii="Times New Roman" w:hAnsi="Times New Roman" w:cs="Times New Roman"/>
          <w:sz w:val="24"/>
          <w:szCs w:val="24"/>
        </w:rPr>
        <w:t xml:space="preserve">. На заседание комиссии по решению председателя </w:t>
      </w:r>
      <w:r w:rsidR="009A0CF6">
        <w:rPr>
          <w:rFonts w:ascii="Times New Roman" w:hAnsi="Times New Roman" w:cs="Times New Roman"/>
          <w:sz w:val="24"/>
          <w:szCs w:val="24"/>
        </w:rPr>
        <w:t>К</w:t>
      </w:r>
      <w:r w:rsidRPr="00412DC3">
        <w:rPr>
          <w:rFonts w:ascii="Times New Roman" w:hAnsi="Times New Roman" w:cs="Times New Roman"/>
          <w:sz w:val="24"/>
          <w:szCs w:val="24"/>
        </w:rPr>
        <w:t>омиссии могут приглашаться должностные лица государственных органов, органов местного самоуправления и представители организаций.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 xml:space="preserve">В заседании комиссии могут принимать участие глава муниципального </w:t>
      </w:r>
      <w:r w:rsidR="009A0CF6">
        <w:rPr>
          <w:rFonts w:ascii="Times New Roman" w:hAnsi="Times New Roman" w:cs="Times New Roman"/>
          <w:sz w:val="24"/>
          <w:szCs w:val="24"/>
        </w:rPr>
        <w:t>образования Лаголовское сельское поселение</w:t>
      </w:r>
      <w:r w:rsidRPr="00412DC3">
        <w:rPr>
          <w:rFonts w:ascii="Times New Roman" w:hAnsi="Times New Roman" w:cs="Times New Roman"/>
          <w:sz w:val="24"/>
          <w:szCs w:val="24"/>
        </w:rPr>
        <w:t>, депутаты Совета депутатов, не входящие в состав комиссии.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1</w:t>
      </w:r>
      <w:r w:rsidR="009A0CF6">
        <w:rPr>
          <w:rFonts w:ascii="Times New Roman" w:hAnsi="Times New Roman" w:cs="Times New Roman"/>
          <w:sz w:val="24"/>
          <w:szCs w:val="24"/>
        </w:rPr>
        <w:t>3</w:t>
      </w:r>
      <w:r w:rsidRPr="00412DC3">
        <w:rPr>
          <w:rFonts w:ascii="Times New Roman" w:hAnsi="Times New Roman" w:cs="Times New Roman"/>
          <w:sz w:val="24"/>
          <w:szCs w:val="24"/>
        </w:rPr>
        <w:t>. На заседании комиссии заслушиваются пояснения лица, замещающего муниципальную должность, и рассматриваются материалы, относящиеся к вопросам, включенным в повестку дня заседания. По ходатайству членов комиссии, лица, замещающего муниципальную должность, на заседании комиссии могут быть заслушаны иные лица и рассмотрены представленные ими материалы.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1</w:t>
      </w:r>
      <w:r w:rsidR="00DC6E5F">
        <w:rPr>
          <w:rFonts w:ascii="Times New Roman" w:hAnsi="Times New Roman" w:cs="Times New Roman"/>
          <w:sz w:val="24"/>
          <w:szCs w:val="24"/>
        </w:rPr>
        <w:t>4</w:t>
      </w:r>
      <w:r w:rsidRPr="00412DC3">
        <w:rPr>
          <w:rFonts w:ascii="Times New Roman" w:hAnsi="Times New Roman" w:cs="Times New Roman"/>
          <w:sz w:val="24"/>
          <w:szCs w:val="24"/>
        </w:rPr>
        <w:t>. По итогам рассмотрения информации, указанной в пункт</w:t>
      </w:r>
      <w:r w:rsidR="009A0CF6">
        <w:rPr>
          <w:rFonts w:ascii="Times New Roman" w:hAnsi="Times New Roman" w:cs="Times New Roman"/>
          <w:sz w:val="24"/>
          <w:szCs w:val="24"/>
        </w:rPr>
        <w:t>е</w:t>
      </w:r>
      <w:r w:rsidRPr="00412DC3">
        <w:rPr>
          <w:rFonts w:ascii="Times New Roman" w:hAnsi="Times New Roman" w:cs="Times New Roman"/>
          <w:sz w:val="24"/>
          <w:szCs w:val="24"/>
        </w:rPr>
        <w:t xml:space="preserve"> 3.</w:t>
      </w:r>
      <w:r w:rsidR="00F92C55">
        <w:rPr>
          <w:rFonts w:ascii="Times New Roman" w:hAnsi="Times New Roman" w:cs="Times New Roman"/>
          <w:sz w:val="24"/>
          <w:szCs w:val="24"/>
        </w:rPr>
        <w:t>5</w:t>
      </w:r>
      <w:r w:rsidRPr="00412DC3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может принять одно из следующих решений: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1</w:t>
      </w:r>
      <w:r w:rsidR="00DC6E5F">
        <w:rPr>
          <w:rFonts w:ascii="Times New Roman" w:hAnsi="Times New Roman" w:cs="Times New Roman"/>
          <w:sz w:val="24"/>
          <w:szCs w:val="24"/>
        </w:rPr>
        <w:t>4</w:t>
      </w:r>
      <w:r w:rsidRPr="00412DC3">
        <w:rPr>
          <w:rFonts w:ascii="Times New Roman" w:hAnsi="Times New Roman" w:cs="Times New Roman"/>
          <w:sz w:val="24"/>
          <w:szCs w:val="24"/>
        </w:rPr>
        <w:t>.1</w:t>
      </w:r>
      <w:r w:rsidR="009A0CF6">
        <w:rPr>
          <w:rFonts w:ascii="Times New Roman" w:hAnsi="Times New Roman" w:cs="Times New Roman"/>
          <w:sz w:val="24"/>
          <w:szCs w:val="24"/>
        </w:rPr>
        <w:t xml:space="preserve">  </w:t>
      </w:r>
      <w:r w:rsidRPr="00412DC3">
        <w:rPr>
          <w:rFonts w:ascii="Times New Roman" w:hAnsi="Times New Roman" w:cs="Times New Roman"/>
          <w:sz w:val="24"/>
          <w:szCs w:val="24"/>
        </w:rPr>
        <w:t xml:space="preserve"> установить, что в рассматриваемом случае не содержится признаков несоблюдения лицом, замещающим муниципальную должность, общепринятых норм нравственности и морали, правил профессиональной этики;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1</w:t>
      </w:r>
      <w:r w:rsidR="00DC6E5F">
        <w:rPr>
          <w:rFonts w:ascii="Times New Roman" w:hAnsi="Times New Roman" w:cs="Times New Roman"/>
          <w:sz w:val="24"/>
          <w:szCs w:val="24"/>
        </w:rPr>
        <w:t>2</w:t>
      </w:r>
      <w:r w:rsidRPr="00412DC3">
        <w:rPr>
          <w:rFonts w:ascii="Times New Roman" w:hAnsi="Times New Roman" w:cs="Times New Roman"/>
          <w:sz w:val="24"/>
          <w:szCs w:val="24"/>
        </w:rPr>
        <w:t>.2</w:t>
      </w:r>
      <w:r w:rsidR="00DC6E5F">
        <w:rPr>
          <w:rFonts w:ascii="Times New Roman" w:hAnsi="Times New Roman" w:cs="Times New Roman"/>
          <w:sz w:val="24"/>
          <w:szCs w:val="24"/>
        </w:rPr>
        <w:t xml:space="preserve"> </w:t>
      </w:r>
      <w:r w:rsidRPr="00412DC3">
        <w:rPr>
          <w:rFonts w:ascii="Times New Roman" w:hAnsi="Times New Roman" w:cs="Times New Roman"/>
          <w:sz w:val="24"/>
          <w:szCs w:val="24"/>
        </w:rPr>
        <w:t xml:space="preserve"> установить, что в рассматриваемом случае имеются признаки несоблюдения лицом, замещающим муниципальную должность, общепринятых норм нравственности и морали, правил профессиональной этики;</w:t>
      </w:r>
    </w:p>
    <w:p w:rsidR="00363220" w:rsidRPr="00412DC3" w:rsidRDefault="009A0CF6" w:rsidP="0036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C6E5F">
        <w:rPr>
          <w:rFonts w:ascii="Times New Roman" w:hAnsi="Times New Roman" w:cs="Times New Roman"/>
          <w:sz w:val="24"/>
          <w:szCs w:val="24"/>
        </w:rPr>
        <w:t>5</w:t>
      </w:r>
      <w:r w:rsidR="00363220" w:rsidRPr="00412DC3">
        <w:rPr>
          <w:rFonts w:ascii="Times New Roman" w:hAnsi="Times New Roman" w:cs="Times New Roman"/>
          <w:sz w:val="24"/>
          <w:szCs w:val="24"/>
        </w:rPr>
        <w:t>. В случае принятия комиссией решений, предусмотренных пунктом 1</w:t>
      </w:r>
      <w:r>
        <w:rPr>
          <w:rFonts w:ascii="Times New Roman" w:hAnsi="Times New Roman" w:cs="Times New Roman"/>
          <w:sz w:val="24"/>
          <w:szCs w:val="24"/>
        </w:rPr>
        <w:t>5</w:t>
      </w:r>
      <w:r w:rsidR="00363220" w:rsidRPr="00412DC3">
        <w:rPr>
          <w:rFonts w:ascii="Times New Roman" w:hAnsi="Times New Roman" w:cs="Times New Roman"/>
          <w:sz w:val="24"/>
          <w:szCs w:val="24"/>
        </w:rPr>
        <w:t>.2 настоящего Положения, лицо, замещающее муниципальную должность, подлежит моральному осуждению, о чем комиссией готовится заключение, которое подлежит рассмотрению на ближайшем заседании Совета депутатов.</w:t>
      </w:r>
    </w:p>
    <w:p w:rsidR="009A0CF6" w:rsidRDefault="009A0CF6" w:rsidP="0036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C6E5F">
        <w:rPr>
          <w:rFonts w:ascii="Times New Roman" w:hAnsi="Times New Roman" w:cs="Times New Roman"/>
          <w:sz w:val="24"/>
          <w:szCs w:val="24"/>
        </w:rPr>
        <w:t>6</w:t>
      </w:r>
      <w:r w:rsidR="00363220" w:rsidRPr="00412DC3">
        <w:rPr>
          <w:rFonts w:ascii="Times New Roman" w:hAnsi="Times New Roman" w:cs="Times New Roman"/>
          <w:sz w:val="24"/>
          <w:szCs w:val="24"/>
        </w:rPr>
        <w:t>. Решения комиссии принимаются простым большинством голосов присутствующих на заседании членов комиссии. Все члены комиссии при принятии решений обладают равными правами.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При равенстве голосов голос председательствующего является решающим.</w:t>
      </w:r>
    </w:p>
    <w:p w:rsidR="00363220" w:rsidRPr="00412DC3" w:rsidRDefault="009A0CF6" w:rsidP="0036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C6E5F">
        <w:rPr>
          <w:rFonts w:ascii="Times New Roman" w:hAnsi="Times New Roman" w:cs="Times New Roman"/>
          <w:sz w:val="24"/>
          <w:szCs w:val="24"/>
        </w:rPr>
        <w:t>7</w:t>
      </w:r>
      <w:r w:rsidR="00363220" w:rsidRPr="00412DC3">
        <w:rPr>
          <w:rFonts w:ascii="Times New Roman" w:hAnsi="Times New Roman" w:cs="Times New Roman"/>
          <w:sz w:val="24"/>
          <w:szCs w:val="24"/>
        </w:rPr>
        <w:t>. Решение комиссии оформляется протоколом, который подписывают члены комиссии, принимавшие участие в заседании Комиссии.</w:t>
      </w:r>
    </w:p>
    <w:p w:rsidR="00363220" w:rsidRPr="00412DC3" w:rsidRDefault="009A0CF6" w:rsidP="003632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C6E5F">
        <w:rPr>
          <w:rFonts w:ascii="Times New Roman" w:hAnsi="Times New Roman" w:cs="Times New Roman"/>
          <w:sz w:val="24"/>
          <w:szCs w:val="24"/>
        </w:rPr>
        <w:t>8</w:t>
      </w:r>
      <w:r w:rsidR="00363220" w:rsidRPr="00412DC3">
        <w:rPr>
          <w:rFonts w:ascii="Times New Roman" w:hAnsi="Times New Roman" w:cs="Times New Roman"/>
          <w:sz w:val="24"/>
          <w:szCs w:val="24"/>
        </w:rPr>
        <w:t>. В протоколе заседания комиссии указываются: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1) дата заседания комиссии, фамилии, имена, отчества членов комиссии и других лиц, присутствующих на заседании;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2) формулировка каждого из рассматриваемых на заседании комиссии вопросов с указанием фамилии, имени, отчества, должности лица, замещающего муниципальную должность, в отношении которого рассматривался вопрос;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3) источник и дата поступления информации, содержащей основания для проведения заседания комиссии;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4) содержание пояснений лица, замещающего муниципальную должность, и других лиц по существу рассматриваемых вопросов;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lastRenderedPageBreak/>
        <w:t>5) фамилии, имена, отчества выступивших на заседании лиц и краткое изложение их выступлений;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6) результаты голосования;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7) решение и обоснование его принятия.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2</w:t>
      </w:r>
      <w:r w:rsidR="009A0CF6">
        <w:rPr>
          <w:rFonts w:ascii="Times New Roman" w:hAnsi="Times New Roman" w:cs="Times New Roman"/>
          <w:sz w:val="24"/>
          <w:szCs w:val="24"/>
        </w:rPr>
        <w:t>0</w:t>
      </w:r>
      <w:r w:rsidRPr="00412DC3">
        <w:rPr>
          <w:rFonts w:ascii="Times New Roman" w:hAnsi="Times New Roman" w:cs="Times New Roman"/>
          <w:sz w:val="24"/>
          <w:szCs w:val="24"/>
        </w:rPr>
        <w:t>. Член Комиссии, несогласный с принятым решением, имеет право</w:t>
      </w:r>
      <w:r w:rsidR="009E5410">
        <w:rPr>
          <w:rFonts w:ascii="Times New Roman" w:hAnsi="Times New Roman" w:cs="Times New Roman"/>
          <w:sz w:val="24"/>
          <w:szCs w:val="24"/>
        </w:rPr>
        <w:t>,</w:t>
      </w:r>
      <w:r w:rsidRPr="00412DC3">
        <w:rPr>
          <w:rFonts w:ascii="Times New Roman" w:hAnsi="Times New Roman" w:cs="Times New Roman"/>
          <w:sz w:val="24"/>
          <w:szCs w:val="24"/>
        </w:rPr>
        <w:t xml:space="preserve"> в</w:t>
      </w:r>
      <w:r w:rsidR="009E5410">
        <w:rPr>
          <w:rFonts w:ascii="Times New Roman" w:hAnsi="Times New Roman" w:cs="Times New Roman"/>
          <w:sz w:val="24"/>
          <w:szCs w:val="24"/>
        </w:rPr>
        <w:t xml:space="preserve"> течение трех рабочих дней, в </w:t>
      </w:r>
      <w:r w:rsidRPr="00412DC3">
        <w:rPr>
          <w:rFonts w:ascii="Times New Roman" w:hAnsi="Times New Roman" w:cs="Times New Roman"/>
          <w:sz w:val="24"/>
          <w:szCs w:val="24"/>
        </w:rPr>
        <w:t xml:space="preserve"> письменном виде изложить свое мнение, которое подлежит обязательному приобщению к протоколу заседания комиссии.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2</w:t>
      </w:r>
      <w:r w:rsidR="009A0CF6">
        <w:rPr>
          <w:rFonts w:ascii="Times New Roman" w:hAnsi="Times New Roman" w:cs="Times New Roman"/>
          <w:sz w:val="24"/>
          <w:szCs w:val="24"/>
        </w:rPr>
        <w:t>1</w:t>
      </w:r>
      <w:r w:rsidRPr="00412DC3">
        <w:rPr>
          <w:rFonts w:ascii="Times New Roman" w:hAnsi="Times New Roman" w:cs="Times New Roman"/>
          <w:sz w:val="24"/>
          <w:szCs w:val="24"/>
        </w:rPr>
        <w:t>. Выписка из протокола заседания комиссии направляется лицу, замещающему муниципальную должность, в течение трех дней после проведения соответствующего заседания комиссии.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2</w:t>
      </w:r>
      <w:r w:rsidR="009A0CF6">
        <w:rPr>
          <w:rFonts w:ascii="Times New Roman" w:hAnsi="Times New Roman" w:cs="Times New Roman"/>
          <w:sz w:val="24"/>
          <w:szCs w:val="24"/>
        </w:rPr>
        <w:t>2</w:t>
      </w:r>
      <w:r w:rsidRPr="00412DC3">
        <w:rPr>
          <w:rFonts w:ascii="Times New Roman" w:hAnsi="Times New Roman" w:cs="Times New Roman"/>
          <w:sz w:val="24"/>
          <w:szCs w:val="24"/>
        </w:rPr>
        <w:t>. Решение Комиссии может быть обжаловано в порядке, установленном законодательством Российской Федерации.</w:t>
      </w:r>
    </w:p>
    <w:p w:rsidR="00363220" w:rsidRPr="00412DC3" w:rsidRDefault="00363220" w:rsidP="00363220">
      <w:pPr>
        <w:rPr>
          <w:rFonts w:ascii="Times New Roman" w:hAnsi="Times New Roman" w:cs="Times New Roman"/>
          <w:sz w:val="24"/>
          <w:szCs w:val="24"/>
        </w:rPr>
      </w:pPr>
      <w:r w:rsidRPr="00412DC3">
        <w:rPr>
          <w:rFonts w:ascii="Times New Roman" w:hAnsi="Times New Roman" w:cs="Times New Roman"/>
          <w:sz w:val="24"/>
          <w:szCs w:val="24"/>
        </w:rPr>
        <w:t>2</w:t>
      </w:r>
      <w:r w:rsidR="009A0CF6">
        <w:rPr>
          <w:rFonts w:ascii="Times New Roman" w:hAnsi="Times New Roman" w:cs="Times New Roman"/>
          <w:sz w:val="24"/>
          <w:szCs w:val="24"/>
        </w:rPr>
        <w:t>3</w:t>
      </w:r>
      <w:r w:rsidRPr="00412DC3">
        <w:rPr>
          <w:rFonts w:ascii="Times New Roman" w:hAnsi="Times New Roman" w:cs="Times New Roman"/>
          <w:sz w:val="24"/>
          <w:szCs w:val="24"/>
        </w:rPr>
        <w:t>. Обеспечение деятельности комиссии осуществляет Совет</w:t>
      </w:r>
      <w:r w:rsidR="00F92C55">
        <w:rPr>
          <w:rFonts w:ascii="Times New Roman" w:hAnsi="Times New Roman" w:cs="Times New Roman"/>
          <w:sz w:val="24"/>
          <w:szCs w:val="24"/>
        </w:rPr>
        <w:t xml:space="preserve"> </w:t>
      </w:r>
      <w:r w:rsidRPr="00412DC3">
        <w:rPr>
          <w:rFonts w:ascii="Times New Roman" w:hAnsi="Times New Roman" w:cs="Times New Roman"/>
          <w:sz w:val="24"/>
          <w:szCs w:val="24"/>
        </w:rPr>
        <w:t xml:space="preserve"> депутатов муниципального </w:t>
      </w:r>
      <w:r w:rsidR="009A0CF6" w:rsidRPr="00791C3C">
        <w:rPr>
          <w:rFonts w:ascii="Times New Roman" w:hAnsi="Times New Roman" w:cs="Times New Roman"/>
          <w:sz w:val="24"/>
          <w:szCs w:val="24"/>
        </w:rPr>
        <w:t>образования</w:t>
      </w:r>
      <w:r w:rsidR="009A0CF6">
        <w:rPr>
          <w:rFonts w:ascii="Times New Roman" w:hAnsi="Times New Roman" w:cs="Times New Roman"/>
          <w:sz w:val="24"/>
          <w:szCs w:val="24"/>
        </w:rPr>
        <w:t xml:space="preserve"> </w:t>
      </w:r>
      <w:r w:rsidR="009A0CF6" w:rsidRPr="00791C3C">
        <w:rPr>
          <w:rFonts w:ascii="Times New Roman" w:hAnsi="Times New Roman" w:cs="Times New Roman"/>
          <w:sz w:val="24"/>
          <w:szCs w:val="24"/>
        </w:rPr>
        <w:t>Лаголовское сельское</w:t>
      </w:r>
      <w:r w:rsidR="009A0CF6">
        <w:rPr>
          <w:rFonts w:ascii="Times New Roman" w:hAnsi="Times New Roman" w:cs="Times New Roman"/>
          <w:sz w:val="24"/>
          <w:szCs w:val="24"/>
        </w:rPr>
        <w:t xml:space="preserve"> поселение</w:t>
      </w:r>
    </w:p>
    <w:sectPr w:rsidR="00363220" w:rsidRPr="00412DC3" w:rsidSect="00791C3C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4B8A"/>
    <w:multiLevelType w:val="hybridMultilevel"/>
    <w:tmpl w:val="5B3CA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C63C44"/>
    <w:multiLevelType w:val="hybridMultilevel"/>
    <w:tmpl w:val="45DA5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D0CB4"/>
    <w:multiLevelType w:val="hybridMultilevel"/>
    <w:tmpl w:val="2F540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A44FE"/>
    <w:multiLevelType w:val="hybridMultilevel"/>
    <w:tmpl w:val="FFEA7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2C3D37"/>
    <w:multiLevelType w:val="hybridMultilevel"/>
    <w:tmpl w:val="44CA7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987C87"/>
    <w:multiLevelType w:val="hybridMultilevel"/>
    <w:tmpl w:val="5ECE6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5D2191"/>
    <w:multiLevelType w:val="hybridMultilevel"/>
    <w:tmpl w:val="28F20F96"/>
    <w:lvl w:ilvl="0" w:tplc="DB501D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667778"/>
    <w:multiLevelType w:val="hybridMultilevel"/>
    <w:tmpl w:val="4B3CC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7701BF"/>
    <w:multiLevelType w:val="hybridMultilevel"/>
    <w:tmpl w:val="C5F84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FB068F"/>
    <w:multiLevelType w:val="hybridMultilevel"/>
    <w:tmpl w:val="A54AB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28471B"/>
    <w:multiLevelType w:val="hybridMultilevel"/>
    <w:tmpl w:val="30546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0"/>
  </w:num>
  <w:num w:numId="5">
    <w:abstractNumId w:val="3"/>
  </w:num>
  <w:num w:numId="6">
    <w:abstractNumId w:val="10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220"/>
    <w:rsid w:val="00061235"/>
    <w:rsid w:val="001F4582"/>
    <w:rsid w:val="00363220"/>
    <w:rsid w:val="00412DC3"/>
    <w:rsid w:val="004F70EB"/>
    <w:rsid w:val="00781C1B"/>
    <w:rsid w:val="00791C3C"/>
    <w:rsid w:val="008027C7"/>
    <w:rsid w:val="009A0CF6"/>
    <w:rsid w:val="009E5410"/>
    <w:rsid w:val="00C50DE3"/>
    <w:rsid w:val="00DC6E5F"/>
    <w:rsid w:val="00F0758D"/>
    <w:rsid w:val="00F85C2D"/>
    <w:rsid w:val="00F9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70EB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412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12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70EB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412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12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1568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2020-10-19T08:02:00Z</dcterms:created>
  <dcterms:modified xsi:type="dcterms:W3CDTF">2020-10-19T08:02:00Z</dcterms:modified>
</cp:coreProperties>
</file>